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171" w:rsidRPr="001C2D55" w:rsidRDefault="00EC436B" w:rsidP="00EC436B">
      <w:pPr>
        <w:jc w:val="center"/>
        <w:rPr>
          <w:sz w:val="28"/>
          <w:szCs w:val="28"/>
        </w:rPr>
      </w:pPr>
      <w:r w:rsidRPr="001C2D55">
        <w:rPr>
          <w:sz w:val="28"/>
          <w:szCs w:val="28"/>
        </w:rPr>
        <w:t>Tiers of Intervention and Assessment Schedule for 4</w:t>
      </w:r>
      <w:r w:rsidRPr="001C2D55">
        <w:rPr>
          <w:sz w:val="28"/>
          <w:szCs w:val="28"/>
          <w:vertAlign w:val="superscript"/>
        </w:rPr>
        <w:t>th</w:t>
      </w:r>
      <w:r w:rsidRPr="001C2D55">
        <w:rPr>
          <w:sz w:val="28"/>
          <w:szCs w:val="28"/>
        </w:rPr>
        <w:t xml:space="preserve"> 2011 – 2012</w:t>
      </w:r>
    </w:p>
    <w:tbl>
      <w:tblPr>
        <w:tblStyle w:val="TableGrid"/>
        <w:tblW w:w="0" w:type="auto"/>
        <w:tblLook w:val="04A0"/>
      </w:tblPr>
      <w:tblGrid>
        <w:gridCol w:w="3078"/>
        <w:gridCol w:w="2192"/>
        <w:gridCol w:w="2668"/>
        <w:gridCol w:w="2610"/>
        <w:gridCol w:w="3060"/>
      </w:tblGrid>
      <w:tr w:rsidR="00EC436B" w:rsidTr="00840028">
        <w:tc>
          <w:tcPr>
            <w:tcW w:w="3078" w:type="dxa"/>
          </w:tcPr>
          <w:p w:rsidR="00EC436B" w:rsidRPr="00EC436B" w:rsidRDefault="00EC436B" w:rsidP="00EC436B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September</w:t>
            </w:r>
          </w:p>
        </w:tc>
        <w:tc>
          <w:tcPr>
            <w:tcW w:w="2192" w:type="dxa"/>
          </w:tcPr>
          <w:p w:rsidR="00EC436B" w:rsidRPr="00EC436B" w:rsidRDefault="00EC436B" w:rsidP="00EC436B">
            <w:pPr>
              <w:jc w:val="center"/>
              <w:rPr>
                <w:b/>
                <w:sz w:val="44"/>
                <w:szCs w:val="44"/>
              </w:rPr>
            </w:pPr>
            <w:r w:rsidRPr="00EC436B">
              <w:rPr>
                <w:b/>
                <w:sz w:val="44"/>
                <w:szCs w:val="44"/>
              </w:rPr>
              <w:t>October</w:t>
            </w:r>
          </w:p>
        </w:tc>
        <w:tc>
          <w:tcPr>
            <w:tcW w:w="2668" w:type="dxa"/>
          </w:tcPr>
          <w:p w:rsidR="00EC436B" w:rsidRPr="00EC436B" w:rsidRDefault="00EC436B" w:rsidP="00EC436B">
            <w:pPr>
              <w:jc w:val="center"/>
              <w:rPr>
                <w:b/>
                <w:sz w:val="44"/>
                <w:szCs w:val="44"/>
              </w:rPr>
            </w:pPr>
            <w:r w:rsidRPr="00EC436B">
              <w:rPr>
                <w:b/>
                <w:sz w:val="44"/>
                <w:szCs w:val="44"/>
              </w:rPr>
              <w:t>November</w:t>
            </w:r>
          </w:p>
        </w:tc>
        <w:tc>
          <w:tcPr>
            <w:tcW w:w="2610" w:type="dxa"/>
          </w:tcPr>
          <w:p w:rsidR="00EC436B" w:rsidRPr="00EC436B" w:rsidRDefault="00EC436B" w:rsidP="00EC436B">
            <w:pPr>
              <w:jc w:val="center"/>
              <w:rPr>
                <w:b/>
                <w:sz w:val="44"/>
                <w:szCs w:val="44"/>
              </w:rPr>
            </w:pPr>
            <w:r w:rsidRPr="00EC436B">
              <w:rPr>
                <w:b/>
                <w:sz w:val="44"/>
                <w:szCs w:val="44"/>
              </w:rPr>
              <w:t>December</w:t>
            </w:r>
          </w:p>
        </w:tc>
        <w:tc>
          <w:tcPr>
            <w:tcW w:w="3060" w:type="dxa"/>
          </w:tcPr>
          <w:p w:rsidR="00EC436B" w:rsidRPr="00EC436B" w:rsidRDefault="00EC436B" w:rsidP="00EC436B">
            <w:pPr>
              <w:jc w:val="center"/>
              <w:rPr>
                <w:b/>
                <w:sz w:val="44"/>
                <w:szCs w:val="44"/>
              </w:rPr>
            </w:pPr>
            <w:r w:rsidRPr="00EC436B">
              <w:rPr>
                <w:b/>
                <w:sz w:val="44"/>
                <w:szCs w:val="44"/>
              </w:rPr>
              <w:t>January</w:t>
            </w:r>
          </w:p>
        </w:tc>
      </w:tr>
      <w:tr w:rsidR="00EC436B" w:rsidTr="00840028">
        <w:trPr>
          <w:trHeight w:val="2357"/>
        </w:trPr>
        <w:tc>
          <w:tcPr>
            <w:tcW w:w="3078" w:type="dxa"/>
            <w:tcBorders>
              <w:bottom w:val="single" w:sz="4" w:space="0" w:color="auto"/>
            </w:tcBorders>
          </w:tcPr>
          <w:p w:rsidR="00EC436B" w:rsidRDefault="00EC436B" w:rsidP="00EC43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Between 9/5 and 9/23</w:t>
            </w:r>
          </w:p>
          <w:p w:rsidR="00EC436B" w:rsidRDefault="00EC436B" w:rsidP="00EC436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Cars (5 pretest on grade level passage)</w:t>
            </w:r>
          </w:p>
          <w:p w:rsidR="00EC436B" w:rsidRDefault="00EC436B" w:rsidP="00EC436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MAZE – 3 min. comp.</w:t>
            </w:r>
          </w:p>
          <w:p w:rsidR="00EC436B" w:rsidRDefault="00EC436B" w:rsidP="00EC436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Math (calc.  3- 8 min. probes; concepts 8 min.)</w:t>
            </w:r>
          </w:p>
          <w:p w:rsidR="00EC436B" w:rsidRDefault="00EC436B" w:rsidP="00EC436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prompt</w:t>
            </w:r>
          </w:p>
          <w:p w:rsidR="00EC436B" w:rsidRPr="00EC436B" w:rsidRDefault="00EC436B" w:rsidP="00EC436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R-CBM (3 – 1 min. tests) </w:t>
            </w:r>
            <w:r w:rsidRPr="00EC436B">
              <w:rPr>
                <w:b/>
                <w:sz w:val="20"/>
                <w:szCs w:val="20"/>
              </w:rPr>
              <w:t>1:1</w:t>
            </w:r>
          </w:p>
        </w:tc>
        <w:tc>
          <w:tcPr>
            <w:tcW w:w="2192" w:type="dxa"/>
            <w:tcBorders>
              <w:bottom w:val="single" w:sz="4" w:space="0" w:color="auto"/>
            </w:tcBorders>
          </w:tcPr>
          <w:p w:rsidR="00840028" w:rsidRDefault="00840028" w:rsidP="008400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Wk of 10/17 </w:t>
            </w:r>
          </w:p>
          <w:p w:rsidR="00840028" w:rsidRDefault="00840028" w:rsidP="00840028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SOL </w:t>
            </w:r>
            <w:proofErr w:type="spellStart"/>
            <w:r>
              <w:rPr>
                <w:sz w:val="24"/>
                <w:szCs w:val="24"/>
              </w:rPr>
              <w:t>Rdg</w:t>
            </w:r>
            <w:proofErr w:type="spellEnd"/>
            <w:r>
              <w:rPr>
                <w:sz w:val="24"/>
                <w:szCs w:val="24"/>
              </w:rPr>
              <w:t>. 2010</w:t>
            </w:r>
          </w:p>
          <w:p w:rsidR="00EC436B" w:rsidRPr="00840028" w:rsidRDefault="00840028" w:rsidP="00840028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840028">
              <w:rPr>
                <w:sz w:val="24"/>
                <w:szCs w:val="24"/>
              </w:rPr>
              <w:t>SOL Math 2010</w:t>
            </w:r>
          </w:p>
        </w:tc>
        <w:tc>
          <w:tcPr>
            <w:tcW w:w="2668" w:type="dxa"/>
            <w:tcBorders>
              <w:bottom w:val="single" w:sz="4" w:space="0" w:color="auto"/>
            </w:tcBorders>
          </w:tcPr>
          <w:p w:rsidR="00EC436B" w:rsidRDefault="00EC436B" w:rsidP="00EC436B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EC436B" w:rsidRDefault="00EC436B" w:rsidP="00EC436B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EC436B" w:rsidRDefault="001C2D55" w:rsidP="007006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Between 1/16</w:t>
            </w:r>
            <w:r w:rsidR="00EC436B">
              <w:rPr>
                <w:sz w:val="20"/>
                <w:szCs w:val="20"/>
              </w:rPr>
              <w:t xml:space="preserve"> and 1/20</w:t>
            </w:r>
          </w:p>
          <w:p w:rsidR="00EC436B" w:rsidRDefault="00EC436B" w:rsidP="0070064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Cars (5 </w:t>
            </w:r>
            <w:r w:rsidR="00840028">
              <w:rPr>
                <w:sz w:val="20"/>
                <w:szCs w:val="20"/>
              </w:rPr>
              <w:t xml:space="preserve">benchmark </w:t>
            </w:r>
            <w:r>
              <w:rPr>
                <w:sz w:val="20"/>
                <w:szCs w:val="20"/>
              </w:rPr>
              <w:t>on grade level passage)</w:t>
            </w:r>
          </w:p>
          <w:p w:rsidR="00EC436B" w:rsidRDefault="00EC436B" w:rsidP="0070064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MAZE – 3 min. comp.</w:t>
            </w:r>
          </w:p>
          <w:p w:rsidR="00EC436B" w:rsidRDefault="00EC436B" w:rsidP="0070064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Math (calc.  3- 8 min. probes; concepts 8 min.)</w:t>
            </w:r>
          </w:p>
          <w:p w:rsidR="00EC436B" w:rsidRDefault="00EC436B" w:rsidP="0070064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prompt</w:t>
            </w:r>
          </w:p>
          <w:p w:rsidR="00EC436B" w:rsidRPr="00EC436B" w:rsidRDefault="00EC436B" w:rsidP="0070064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R-CBM (3 – 1 min. tests) </w:t>
            </w:r>
            <w:r w:rsidRPr="00EC436B">
              <w:rPr>
                <w:b/>
                <w:sz w:val="20"/>
                <w:szCs w:val="20"/>
              </w:rPr>
              <w:t>1:1</w:t>
            </w:r>
          </w:p>
        </w:tc>
      </w:tr>
      <w:tr w:rsidR="00EC436B" w:rsidTr="00840028">
        <w:trPr>
          <w:trHeight w:val="1262"/>
        </w:trPr>
        <w:tc>
          <w:tcPr>
            <w:tcW w:w="3078" w:type="dxa"/>
            <w:tcBorders>
              <w:top w:val="single" w:sz="4" w:space="0" w:color="auto"/>
            </w:tcBorders>
          </w:tcPr>
          <w:p w:rsidR="00EC436B" w:rsidRDefault="00EC436B" w:rsidP="00EC436B">
            <w:pPr>
              <w:rPr>
                <w:sz w:val="20"/>
                <w:szCs w:val="20"/>
              </w:rPr>
            </w:pPr>
            <w:r w:rsidRPr="00EC436B">
              <w:rPr>
                <w:b/>
                <w:sz w:val="20"/>
                <w:szCs w:val="20"/>
              </w:rPr>
              <w:t>Above:</w:t>
            </w:r>
            <w:r>
              <w:rPr>
                <w:sz w:val="20"/>
                <w:szCs w:val="20"/>
              </w:rPr>
              <w:t xml:space="preserve"> QRI and STARS</w:t>
            </w:r>
          </w:p>
          <w:p w:rsidR="00EC436B" w:rsidRDefault="00EC436B" w:rsidP="00EC436B">
            <w:pPr>
              <w:rPr>
                <w:sz w:val="20"/>
                <w:szCs w:val="20"/>
              </w:rPr>
            </w:pPr>
            <w:r w:rsidRPr="00EC436B">
              <w:rPr>
                <w:b/>
                <w:sz w:val="20"/>
                <w:szCs w:val="20"/>
              </w:rPr>
              <w:t>ON:</w:t>
            </w:r>
            <w:r w:rsidR="00840028">
              <w:rPr>
                <w:sz w:val="20"/>
                <w:szCs w:val="20"/>
              </w:rPr>
              <w:t xml:space="preserve"> QRI 4</w:t>
            </w:r>
            <w:r>
              <w:rPr>
                <w:sz w:val="20"/>
                <w:szCs w:val="20"/>
              </w:rPr>
              <w:t xml:space="preserve"> and STARS</w:t>
            </w:r>
          </w:p>
          <w:p w:rsidR="00EC436B" w:rsidRDefault="00EC436B" w:rsidP="00EC436B">
            <w:pPr>
              <w:rPr>
                <w:sz w:val="20"/>
                <w:szCs w:val="20"/>
              </w:rPr>
            </w:pPr>
            <w:r w:rsidRPr="00EC436B">
              <w:rPr>
                <w:b/>
                <w:sz w:val="20"/>
                <w:szCs w:val="20"/>
              </w:rPr>
              <w:t>Below:</w:t>
            </w:r>
            <w:r>
              <w:rPr>
                <w:sz w:val="20"/>
                <w:szCs w:val="20"/>
              </w:rPr>
              <w:t xml:space="preserve"> DRA</w:t>
            </w:r>
          </w:p>
          <w:p w:rsidR="00EC436B" w:rsidRDefault="00EC436B" w:rsidP="00EC436B">
            <w:pPr>
              <w:rPr>
                <w:sz w:val="20"/>
                <w:szCs w:val="20"/>
              </w:rPr>
            </w:pPr>
          </w:p>
          <w:p w:rsidR="00EC436B" w:rsidRDefault="00EC436B" w:rsidP="00EC43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proofErr w:type="spellStart"/>
            <w:r>
              <w:rPr>
                <w:sz w:val="20"/>
                <w:szCs w:val="20"/>
              </w:rPr>
              <w:t>RtI</w:t>
            </w:r>
            <w:proofErr w:type="spellEnd"/>
            <w:r>
              <w:rPr>
                <w:sz w:val="20"/>
                <w:szCs w:val="20"/>
              </w:rPr>
              <w:t xml:space="preserve"> meetings wk of 9/26</w:t>
            </w:r>
          </w:p>
        </w:tc>
        <w:tc>
          <w:tcPr>
            <w:tcW w:w="2192" w:type="dxa"/>
            <w:tcBorders>
              <w:top w:val="single" w:sz="4" w:space="0" w:color="auto"/>
            </w:tcBorders>
          </w:tcPr>
          <w:p w:rsidR="00EC436B" w:rsidRDefault="00EC436B" w:rsidP="00EC436B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68" w:type="dxa"/>
            <w:tcBorders>
              <w:top w:val="single" w:sz="4" w:space="0" w:color="auto"/>
            </w:tcBorders>
          </w:tcPr>
          <w:p w:rsidR="00EC436B" w:rsidRDefault="00EC436B" w:rsidP="00EC436B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EC436B" w:rsidRDefault="00EC436B" w:rsidP="00EC436B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EC436B" w:rsidRDefault="00EC436B" w:rsidP="00700646">
            <w:pPr>
              <w:rPr>
                <w:sz w:val="20"/>
                <w:szCs w:val="20"/>
              </w:rPr>
            </w:pPr>
            <w:r w:rsidRPr="00EC436B">
              <w:rPr>
                <w:b/>
                <w:sz w:val="20"/>
                <w:szCs w:val="20"/>
              </w:rPr>
              <w:t>Above:</w:t>
            </w:r>
            <w:r>
              <w:rPr>
                <w:sz w:val="20"/>
                <w:szCs w:val="20"/>
              </w:rPr>
              <w:t xml:space="preserve"> STARS</w:t>
            </w:r>
          </w:p>
          <w:p w:rsidR="00EC436B" w:rsidRDefault="00EC436B" w:rsidP="00700646">
            <w:pPr>
              <w:rPr>
                <w:sz w:val="20"/>
                <w:szCs w:val="20"/>
              </w:rPr>
            </w:pPr>
            <w:r w:rsidRPr="00EC436B">
              <w:rPr>
                <w:b/>
                <w:sz w:val="20"/>
                <w:szCs w:val="20"/>
              </w:rPr>
              <w:t>ON:</w:t>
            </w:r>
            <w:r>
              <w:rPr>
                <w:sz w:val="20"/>
                <w:szCs w:val="20"/>
              </w:rPr>
              <w:t xml:space="preserve"> STARS</w:t>
            </w:r>
          </w:p>
          <w:p w:rsidR="00EC436B" w:rsidRDefault="00EC436B" w:rsidP="00700646">
            <w:pPr>
              <w:rPr>
                <w:sz w:val="20"/>
                <w:szCs w:val="20"/>
              </w:rPr>
            </w:pPr>
            <w:r w:rsidRPr="00EC436B">
              <w:rPr>
                <w:b/>
                <w:sz w:val="20"/>
                <w:szCs w:val="20"/>
              </w:rPr>
              <w:t>Below:</w:t>
            </w:r>
            <w:r>
              <w:rPr>
                <w:sz w:val="20"/>
                <w:szCs w:val="20"/>
              </w:rPr>
              <w:t xml:space="preserve"> DRA</w:t>
            </w:r>
          </w:p>
          <w:p w:rsidR="00EC436B" w:rsidRDefault="00EC436B" w:rsidP="00700646">
            <w:pPr>
              <w:rPr>
                <w:sz w:val="20"/>
                <w:szCs w:val="20"/>
              </w:rPr>
            </w:pPr>
          </w:p>
          <w:p w:rsidR="00EC436B" w:rsidRDefault="00EC436B" w:rsidP="007006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proofErr w:type="spellStart"/>
            <w:r>
              <w:rPr>
                <w:sz w:val="20"/>
                <w:szCs w:val="20"/>
              </w:rPr>
              <w:t>RtI</w:t>
            </w:r>
            <w:proofErr w:type="spellEnd"/>
            <w:r>
              <w:rPr>
                <w:sz w:val="20"/>
                <w:szCs w:val="20"/>
              </w:rPr>
              <w:t xml:space="preserve"> meetings wk of 1/23</w:t>
            </w:r>
          </w:p>
        </w:tc>
      </w:tr>
      <w:tr w:rsidR="00EC436B" w:rsidTr="00840028">
        <w:tc>
          <w:tcPr>
            <w:tcW w:w="3078" w:type="dxa"/>
          </w:tcPr>
          <w:p w:rsidR="00EC436B" w:rsidRPr="00EC436B" w:rsidRDefault="00EC436B" w:rsidP="00EC436B">
            <w:pPr>
              <w:jc w:val="center"/>
              <w:rPr>
                <w:b/>
                <w:sz w:val="44"/>
                <w:szCs w:val="44"/>
              </w:rPr>
            </w:pPr>
            <w:r w:rsidRPr="00EC436B">
              <w:rPr>
                <w:b/>
                <w:sz w:val="44"/>
                <w:szCs w:val="44"/>
              </w:rPr>
              <w:t>February</w:t>
            </w:r>
          </w:p>
        </w:tc>
        <w:tc>
          <w:tcPr>
            <w:tcW w:w="2192" w:type="dxa"/>
          </w:tcPr>
          <w:p w:rsidR="00EC436B" w:rsidRPr="00EC436B" w:rsidRDefault="00EC436B" w:rsidP="00EC436B">
            <w:pPr>
              <w:jc w:val="center"/>
              <w:rPr>
                <w:b/>
                <w:sz w:val="44"/>
                <w:szCs w:val="44"/>
              </w:rPr>
            </w:pPr>
            <w:r w:rsidRPr="00EC436B">
              <w:rPr>
                <w:b/>
                <w:sz w:val="44"/>
                <w:szCs w:val="44"/>
              </w:rPr>
              <w:t>March</w:t>
            </w:r>
          </w:p>
        </w:tc>
        <w:tc>
          <w:tcPr>
            <w:tcW w:w="2668" w:type="dxa"/>
          </w:tcPr>
          <w:p w:rsidR="00EC436B" w:rsidRPr="00EC436B" w:rsidRDefault="00EC436B" w:rsidP="00EC436B">
            <w:pPr>
              <w:jc w:val="center"/>
              <w:rPr>
                <w:b/>
                <w:sz w:val="44"/>
                <w:szCs w:val="44"/>
              </w:rPr>
            </w:pPr>
            <w:r w:rsidRPr="00EC436B">
              <w:rPr>
                <w:b/>
                <w:sz w:val="44"/>
                <w:szCs w:val="44"/>
              </w:rPr>
              <w:t>April</w:t>
            </w:r>
          </w:p>
        </w:tc>
        <w:tc>
          <w:tcPr>
            <w:tcW w:w="2610" w:type="dxa"/>
          </w:tcPr>
          <w:p w:rsidR="00EC436B" w:rsidRPr="00EC436B" w:rsidRDefault="00EC436B" w:rsidP="00EC436B">
            <w:pPr>
              <w:jc w:val="center"/>
              <w:rPr>
                <w:b/>
                <w:sz w:val="44"/>
                <w:szCs w:val="44"/>
              </w:rPr>
            </w:pPr>
            <w:r w:rsidRPr="00EC436B">
              <w:rPr>
                <w:b/>
                <w:sz w:val="44"/>
                <w:szCs w:val="44"/>
              </w:rPr>
              <w:t>May</w:t>
            </w:r>
          </w:p>
        </w:tc>
        <w:tc>
          <w:tcPr>
            <w:tcW w:w="3060" w:type="dxa"/>
          </w:tcPr>
          <w:p w:rsidR="00EC436B" w:rsidRPr="00EC436B" w:rsidRDefault="00EC436B" w:rsidP="00EC436B">
            <w:pPr>
              <w:jc w:val="center"/>
              <w:rPr>
                <w:b/>
                <w:sz w:val="44"/>
                <w:szCs w:val="44"/>
              </w:rPr>
            </w:pPr>
            <w:r w:rsidRPr="00EC436B">
              <w:rPr>
                <w:b/>
                <w:sz w:val="44"/>
                <w:szCs w:val="44"/>
              </w:rPr>
              <w:t>June</w:t>
            </w:r>
          </w:p>
        </w:tc>
      </w:tr>
      <w:tr w:rsidR="001C2D55" w:rsidTr="00840028">
        <w:trPr>
          <w:trHeight w:val="2312"/>
        </w:trPr>
        <w:tc>
          <w:tcPr>
            <w:tcW w:w="3078" w:type="dxa"/>
          </w:tcPr>
          <w:p w:rsidR="008D5816" w:rsidRDefault="008D5816" w:rsidP="008D58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Wk of 2/5 </w:t>
            </w:r>
          </w:p>
          <w:p w:rsidR="008D5816" w:rsidRDefault="008D5816" w:rsidP="008D5816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SOL </w:t>
            </w:r>
            <w:proofErr w:type="spellStart"/>
            <w:r>
              <w:rPr>
                <w:sz w:val="24"/>
                <w:szCs w:val="24"/>
              </w:rPr>
              <w:t>Rdg</w:t>
            </w:r>
            <w:proofErr w:type="spellEnd"/>
            <w:r>
              <w:rPr>
                <w:sz w:val="24"/>
                <w:szCs w:val="24"/>
              </w:rPr>
              <w:t>. 2009</w:t>
            </w:r>
          </w:p>
          <w:p w:rsidR="008D5816" w:rsidRPr="008D5816" w:rsidRDefault="008D5816" w:rsidP="008D5816">
            <w:pPr>
              <w:pStyle w:val="ListParagraph"/>
              <w:numPr>
                <w:ilvl w:val="0"/>
                <w:numId w:val="3"/>
              </w:numPr>
              <w:rPr>
                <w:sz w:val="44"/>
                <w:szCs w:val="44"/>
              </w:rPr>
            </w:pPr>
            <w:r w:rsidRPr="00840028">
              <w:rPr>
                <w:sz w:val="24"/>
                <w:szCs w:val="24"/>
              </w:rPr>
              <w:t>SOL Math 20</w:t>
            </w:r>
            <w:r>
              <w:rPr>
                <w:sz w:val="24"/>
                <w:szCs w:val="24"/>
              </w:rPr>
              <w:t>09</w:t>
            </w:r>
          </w:p>
        </w:tc>
        <w:tc>
          <w:tcPr>
            <w:tcW w:w="2192" w:type="dxa"/>
          </w:tcPr>
          <w:p w:rsidR="001C2D55" w:rsidRDefault="001C2D55" w:rsidP="00EC436B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68" w:type="dxa"/>
          </w:tcPr>
          <w:p w:rsidR="00840028" w:rsidRDefault="00840028" w:rsidP="0084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Between 4/30 and 5/4</w:t>
            </w:r>
          </w:p>
          <w:p w:rsidR="00840028" w:rsidRDefault="00840028" w:rsidP="00840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Cars (5 post test on grade level passage)</w:t>
            </w:r>
          </w:p>
          <w:p w:rsidR="00840028" w:rsidRDefault="00840028" w:rsidP="00840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MAZE – 3 min. comp.</w:t>
            </w:r>
          </w:p>
          <w:p w:rsidR="00840028" w:rsidRDefault="00840028" w:rsidP="00840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Math (calc.  3- 8 min. probes; concepts 8 min.)</w:t>
            </w:r>
          </w:p>
          <w:p w:rsidR="001C2D55" w:rsidRDefault="00840028" w:rsidP="00840028">
            <w:pPr>
              <w:jc w:val="center"/>
              <w:rPr>
                <w:sz w:val="44"/>
                <w:szCs w:val="44"/>
              </w:rPr>
            </w:pPr>
            <w:r>
              <w:rPr>
                <w:sz w:val="20"/>
                <w:szCs w:val="20"/>
              </w:rPr>
              <w:t xml:space="preserve">R-CBM (3 – 1 min. tests) </w:t>
            </w:r>
            <w:r w:rsidRPr="00EC436B">
              <w:rPr>
                <w:b/>
                <w:sz w:val="20"/>
                <w:szCs w:val="20"/>
              </w:rPr>
              <w:t>1:1</w:t>
            </w:r>
          </w:p>
        </w:tc>
        <w:tc>
          <w:tcPr>
            <w:tcW w:w="2610" w:type="dxa"/>
          </w:tcPr>
          <w:p w:rsidR="008D5816" w:rsidRPr="008D5816" w:rsidRDefault="008D5816" w:rsidP="008D58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Wk. of 5/7</w:t>
            </w:r>
          </w:p>
          <w:p w:rsidR="008D5816" w:rsidRDefault="008D5816" w:rsidP="008D5816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SOL </w:t>
            </w:r>
            <w:proofErr w:type="spellStart"/>
            <w:r>
              <w:rPr>
                <w:sz w:val="24"/>
                <w:szCs w:val="24"/>
              </w:rPr>
              <w:t>Rdg</w:t>
            </w:r>
            <w:proofErr w:type="spellEnd"/>
            <w:r>
              <w:rPr>
                <w:sz w:val="24"/>
                <w:szCs w:val="24"/>
              </w:rPr>
              <w:t>. 2011</w:t>
            </w:r>
          </w:p>
          <w:p w:rsidR="001C2D55" w:rsidRPr="008D5816" w:rsidRDefault="008D5816" w:rsidP="008D5816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8D5816">
              <w:rPr>
                <w:sz w:val="24"/>
                <w:szCs w:val="24"/>
              </w:rPr>
              <w:t>SOL Math 20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3060" w:type="dxa"/>
          </w:tcPr>
          <w:p w:rsidR="00840028" w:rsidRDefault="00840028" w:rsidP="00840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prompt</w:t>
            </w:r>
          </w:p>
          <w:p w:rsidR="001C2D55" w:rsidRDefault="001C2D55" w:rsidP="00EC436B">
            <w:pPr>
              <w:jc w:val="center"/>
              <w:rPr>
                <w:sz w:val="44"/>
                <w:szCs w:val="44"/>
              </w:rPr>
            </w:pPr>
          </w:p>
        </w:tc>
      </w:tr>
      <w:tr w:rsidR="001C2D55" w:rsidTr="00840028">
        <w:trPr>
          <w:trHeight w:val="1340"/>
        </w:trPr>
        <w:tc>
          <w:tcPr>
            <w:tcW w:w="3078" w:type="dxa"/>
          </w:tcPr>
          <w:p w:rsidR="001C2D55" w:rsidRDefault="001C2D55" w:rsidP="00EC436B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192" w:type="dxa"/>
          </w:tcPr>
          <w:p w:rsidR="001C2D55" w:rsidRDefault="001C2D55" w:rsidP="00EC436B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68" w:type="dxa"/>
          </w:tcPr>
          <w:p w:rsidR="001C2D55" w:rsidRDefault="001C2D55" w:rsidP="00EC436B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10" w:type="dxa"/>
          </w:tcPr>
          <w:p w:rsidR="001C2D55" w:rsidRDefault="001C2D55" w:rsidP="00700646">
            <w:pPr>
              <w:rPr>
                <w:sz w:val="20"/>
                <w:szCs w:val="20"/>
              </w:rPr>
            </w:pPr>
          </w:p>
          <w:p w:rsidR="001C2D55" w:rsidRDefault="001C2D55" w:rsidP="007006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proofErr w:type="spellStart"/>
            <w:r>
              <w:rPr>
                <w:sz w:val="20"/>
                <w:szCs w:val="20"/>
              </w:rPr>
              <w:t>RtI</w:t>
            </w:r>
            <w:proofErr w:type="spellEnd"/>
            <w:r>
              <w:rPr>
                <w:sz w:val="20"/>
                <w:szCs w:val="20"/>
              </w:rPr>
              <w:t xml:space="preserve"> meetings wk of 5/7</w:t>
            </w:r>
          </w:p>
        </w:tc>
        <w:tc>
          <w:tcPr>
            <w:tcW w:w="3060" w:type="dxa"/>
          </w:tcPr>
          <w:p w:rsidR="00840028" w:rsidRDefault="00840028" w:rsidP="00840028">
            <w:pPr>
              <w:rPr>
                <w:sz w:val="20"/>
                <w:szCs w:val="20"/>
              </w:rPr>
            </w:pPr>
            <w:r w:rsidRPr="00EC436B">
              <w:rPr>
                <w:b/>
                <w:sz w:val="20"/>
                <w:szCs w:val="20"/>
              </w:rPr>
              <w:t>Above:</w:t>
            </w:r>
            <w:r>
              <w:rPr>
                <w:sz w:val="20"/>
                <w:szCs w:val="20"/>
              </w:rPr>
              <w:t xml:space="preserve"> STARS</w:t>
            </w:r>
          </w:p>
          <w:p w:rsidR="00840028" w:rsidRDefault="00840028" w:rsidP="00840028">
            <w:pPr>
              <w:rPr>
                <w:sz w:val="20"/>
                <w:szCs w:val="20"/>
              </w:rPr>
            </w:pPr>
            <w:r w:rsidRPr="00EC436B">
              <w:rPr>
                <w:b/>
                <w:sz w:val="20"/>
                <w:szCs w:val="20"/>
              </w:rPr>
              <w:t>ON:</w:t>
            </w:r>
            <w:r>
              <w:rPr>
                <w:sz w:val="20"/>
                <w:szCs w:val="20"/>
              </w:rPr>
              <w:t xml:space="preserve"> QRI 5 and STARS</w:t>
            </w:r>
          </w:p>
          <w:p w:rsidR="00840028" w:rsidRDefault="00840028" w:rsidP="00840028">
            <w:pPr>
              <w:rPr>
                <w:sz w:val="20"/>
                <w:szCs w:val="20"/>
              </w:rPr>
            </w:pPr>
            <w:r w:rsidRPr="00EC436B">
              <w:rPr>
                <w:b/>
                <w:sz w:val="20"/>
                <w:szCs w:val="20"/>
              </w:rPr>
              <w:t>Below:</w:t>
            </w:r>
            <w:r>
              <w:rPr>
                <w:sz w:val="20"/>
                <w:szCs w:val="20"/>
              </w:rPr>
              <w:t xml:space="preserve"> DRA</w:t>
            </w:r>
          </w:p>
          <w:p w:rsidR="001C2D55" w:rsidRDefault="001C2D55" w:rsidP="00EC436B">
            <w:pPr>
              <w:jc w:val="center"/>
              <w:rPr>
                <w:sz w:val="44"/>
                <w:szCs w:val="44"/>
              </w:rPr>
            </w:pPr>
          </w:p>
        </w:tc>
      </w:tr>
    </w:tbl>
    <w:p w:rsidR="00EC436B" w:rsidRDefault="00EC436B" w:rsidP="00EC436B">
      <w:pPr>
        <w:jc w:val="center"/>
        <w:rPr>
          <w:sz w:val="44"/>
          <w:szCs w:val="44"/>
        </w:rPr>
      </w:pPr>
    </w:p>
    <w:p w:rsidR="00EC436B" w:rsidRPr="00EC436B" w:rsidRDefault="00EC436B" w:rsidP="00EC436B">
      <w:pPr>
        <w:jc w:val="center"/>
        <w:rPr>
          <w:sz w:val="44"/>
          <w:szCs w:val="44"/>
        </w:rPr>
      </w:pPr>
    </w:p>
    <w:sectPr w:rsidR="00EC436B" w:rsidRPr="00EC436B" w:rsidSect="00EC436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6D1E"/>
    <w:multiLevelType w:val="hybridMultilevel"/>
    <w:tmpl w:val="CD943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08607F"/>
    <w:multiLevelType w:val="hybridMultilevel"/>
    <w:tmpl w:val="74B27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B47B50"/>
    <w:multiLevelType w:val="hybridMultilevel"/>
    <w:tmpl w:val="FAC85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C436B"/>
    <w:rsid w:val="001C2D55"/>
    <w:rsid w:val="007F3171"/>
    <w:rsid w:val="00840028"/>
    <w:rsid w:val="008C2D34"/>
    <w:rsid w:val="008D5816"/>
    <w:rsid w:val="00921A6B"/>
    <w:rsid w:val="00A80088"/>
    <w:rsid w:val="00CF34CD"/>
    <w:rsid w:val="00EC4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1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43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43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PWCS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TEBELLNA</dc:creator>
  <cp:keywords/>
  <dc:description/>
  <cp:lastModifiedBy>TEBELLNA</cp:lastModifiedBy>
  <cp:revision>2</cp:revision>
  <dcterms:created xsi:type="dcterms:W3CDTF">2011-04-27T18:37:00Z</dcterms:created>
  <dcterms:modified xsi:type="dcterms:W3CDTF">2011-04-29T19:29:00Z</dcterms:modified>
</cp:coreProperties>
</file>